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8E6" w:rsidRPr="00D805FE" w:rsidRDefault="00D805FE" w:rsidP="00D805FE">
      <w:pPr>
        <w:jc w:val="center"/>
        <w:rPr>
          <w:sz w:val="44"/>
          <w:szCs w:val="44"/>
        </w:rPr>
      </w:pPr>
      <w:r w:rsidRPr="00D805FE">
        <w:rPr>
          <w:rFonts w:hint="eastAsia"/>
          <w:sz w:val="44"/>
          <w:szCs w:val="44"/>
        </w:rPr>
        <w:t>计算机等级考试报名操作指南</w:t>
      </w:r>
    </w:p>
    <w:p w:rsidR="008668E6" w:rsidRPr="00D805FE" w:rsidRDefault="00D805FE" w:rsidP="00D805FE">
      <w:pPr>
        <w:widowControl/>
        <w:rPr>
          <w:sz w:val="28"/>
          <w:szCs w:val="28"/>
        </w:rPr>
      </w:pPr>
      <w:r w:rsidRPr="00D805FE">
        <w:rPr>
          <w:rFonts w:hint="eastAsia"/>
          <w:sz w:val="28"/>
          <w:szCs w:val="28"/>
        </w:rPr>
        <w:t>1</w:t>
      </w:r>
      <w:r w:rsidRPr="00D805FE">
        <w:rPr>
          <w:rFonts w:hint="eastAsia"/>
          <w:sz w:val="28"/>
          <w:szCs w:val="28"/>
        </w:rPr>
        <w:t>、</w:t>
      </w:r>
      <w:r w:rsidR="008668E6" w:rsidRPr="00D805FE">
        <w:rPr>
          <w:rFonts w:hint="eastAsia"/>
          <w:sz w:val="28"/>
          <w:szCs w:val="28"/>
        </w:rPr>
        <w:t>登录考试报名系统</w:t>
      </w:r>
    </w:p>
    <w:p w:rsidR="00C77F65" w:rsidRDefault="005A34E9" w:rsidP="00C77F65">
      <w:r>
        <w:rPr>
          <w:rFonts w:hint="eastAsia"/>
        </w:rPr>
        <w:t>第一步，在浏览器中输入网址</w:t>
      </w:r>
      <w:r w:rsidR="00C77F65">
        <w:rPr>
          <w:rFonts w:hint="eastAsia"/>
        </w:rPr>
        <w:t xml:space="preserve"> i.upc.edu.cn</w:t>
      </w:r>
    </w:p>
    <w:p w:rsidR="00A86A3C" w:rsidRPr="00F32102" w:rsidRDefault="00C77F65" w:rsidP="00F32102">
      <w:r w:rsidRPr="00C77F65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0FDE27E1" wp14:editId="58AC8E6C">
                <wp:extent cx="301625" cy="301625"/>
                <wp:effectExtent l="0" t="0" r="0" b="0"/>
                <wp:docPr id="13" name="矩形 13" descr="C:\Users\lily2015\AppData\Roaming\Tencent\Users\474863103\QQ\WinTemp\RichOle\QG[WROM@`%M59PSB03B6;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90EC231" id="矩形 1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="00686237">
        <w:rPr>
          <w:noProof/>
        </w:rPr>
        <w:drawing>
          <wp:inline distT="0" distB="0" distL="0" distR="0" wp14:anchorId="6EE09B1A" wp14:editId="39AB146E">
            <wp:extent cx="4787543" cy="3824615"/>
            <wp:effectExtent l="0" t="0" r="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239" cy="383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第二步，输入数字石大的用户名和密码</w:t>
      </w:r>
      <w:r w:rsidR="00C77F65">
        <w:rPr>
          <w:rFonts w:ascii="宋体" w:eastAsia="宋体" w:hAnsi="宋体" w:cs="宋体" w:hint="eastAsia"/>
          <w:kern w:val="0"/>
          <w:sz w:val="24"/>
          <w:szCs w:val="24"/>
        </w:rPr>
        <w:t>。注意：</w:t>
      </w:r>
      <w:r w:rsidR="00666685">
        <w:rPr>
          <w:rFonts w:ascii="宋体" w:eastAsia="宋体" w:hAnsi="宋体" w:cs="宋体" w:hint="eastAsia"/>
          <w:kern w:val="0"/>
          <w:sz w:val="24"/>
          <w:szCs w:val="24"/>
        </w:rPr>
        <w:t>学生</w:t>
      </w:r>
      <w:r w:rsidR="00C77F65">
        <w:rPr>
          <w:rFonts w:ascii="宋体" w:eastAsia="宋体" w:hAnsi="宋体" w:cs="宋体" w:hint="eastAsia"/>
          <w:kern w:val="0"/>
          <w:sz w:val="24"/>
          <w:szCs w:val="24"/>
        </w:rPr>
        <w:t>初始的账号是</w:t>
      </w:r>
      <w:r w:rsidR="00666685">
        <w:rPr>
          <w:rFonts w:ascii="宋体" w:eastAsia="宋体" w:hAnsi="宋体" w:cs="宋体" w:hint="eastAsia"/>
          <w:kern w:val="0"/>
          <w:sz w:val="24"/>
          <w:szCs w:val="24"/>
        </w:rPr>
        <w:t>学号，密码是身份证号的后六位。（注意：用户名或密码中出现字母的一律大写）</w:t>
      </w:r>
    </w:p>
    <w:p w:rsidR="00A86A3C" w:rsidRDefault="00F32102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86A3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D08B044" wp14:editId="515F26F9">
            <wp:extent cx="5187223" cy="3294434"/>
            <wp:effectExtent l="0" t="0" r="0" b="1270"/>
            <wp:docPr id="4" name="图片 4" descr="C:\Users\lily2015\AppData\Roaming\Tencent\Users\474863103\QQ\WinTemp\RichOle\7V]E39KGNBI_SBU{213P`)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y2015\AppData\Roaming\Tencent\Users\474863103\QQ\WinTemp\RichOle\7V]E39KGNBI_SBU{213P`)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836" cy="329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3C" w:rsidRPr="00F32102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第三步，点击应用中心</w:t>
      </w:r>
    </w:p>
    <w:p w:rsidR="006B37BA" w:rsidRPr="006B37BA" w:rsidRDefault="006B37BA" w:rsidP="006B37B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B37B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75599" cy="3929974"/>
            <wp:effectExtent l="0" t="0" r="0" b="0"/>
            <wp:docPr id="1" name="图片 1" descr="C:\Users\lily2015\AppData\Roaming\Tencent\Users\474863103\QQ\WinTemp\RichOle\BBR~%}68P8C~Q`HDG1992}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2015\AppData\Roaming\Tencent\Users\474863103\QQ\WinTemp\RichOle\BBR~%}68P8C~Q`HDG1992}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89" cy="39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02" w:rsidRDefault="00F32102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第四步，点击教学类</w:t>
      </w:r>
    </w:p>
    <w:p w:rsidR="00F32102" w:rsidRDefault="00F32102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F32102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86A3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D59B470" wp14:editId="656BEDB9">
            <wp:extent cx="5090808" cy="3467345"/>
            <wp:effectExtent l="0" t="0" r="0" b="0"/>
            <wp:docPr id="6" name="图片 6" descr="C:\Users\lily2015\AppData\Roaming\Tencent\Users\474863103\QQ\WinTemp\RichOle\HYTBEF}X[VL7%7S]V5Z9P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ly2015\AppData\Roaming\Tencent\Users\474863103\QQ\WinTemp\RichOle\HYTBEF}X[VL7%7S]V5Z9P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80" cy="346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3C" w:rsidRP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第五步，点击安装应用</w:t>
      </w:r>
    </w:p>
    <w:p w:rsid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86A3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65126" cy="2983149"/>
            <wp:effectExtent l="0" t="0" r="2540" b="8255"/>
            <wp:docPr id="7" name="图片 7" descr="C:\Users\lily2015\AppData\Roaming\Tencent\Users\474863103\QQ\WinTemp\RichOle\CUD8F)RZN_PC7(B]5{]VR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ly2015\AppData\Roaming\Tencent\Users\474863103\QQ\WinTemp\RichOle\CUD8F)RZN_PC7(B]5{]VRN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53" cy="29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第六步，点击我的首页</w:t>
      </w:r>
    </w:p>
    <w:p w:rsid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P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86A3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51407" cy="3884579"/>
            <wp:effectExtent l="0" t="0" r="6350" b="1905"/>
            <wp:docPr id="8" name="图片 8" descr="C:\Users\lily2015\AppData\Roaming\Tencent\Users\474863103\QQ\WinTemp\RichOle\9PGOXQ)4`0)N59@6SGW)O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ly2015\AppData\Roaming\Tencent\Users\474863103\QQ\WinTemp\RichOle\9PGOXQ)4`0)N59@6SGW)OG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80" cy="388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3C" w:rsidRP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Pr="005A34E9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A34E9" w:rsidRDefault="005A34E9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Pr="000E011B" w:rsidRDefault="00A86A3C" w:rsidP="000E011B">
      <w:pPr>
        <w:pStyle w:val="a3"/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第七步，在右下角</w:t>
      </w:r>
      <w:r w:rsidR="00EC4101">
        <w:rPr>
          <w:rFonts w:ascii="宋体" w:eastAsia="宋体" w:hAnsi="宋体" w:cs="宋体" w:hint="eastAsia"/>
          <w:kern w:val="0"/>
          <w:sz w:val="24"/>
          <w:szCs w:val="24"/>
        </w:rPr>
        <w:t>应用列表中</w:t>
      </w:r>
      <w:r>
        <w:rPr>
          <w:rFonts w:ascii="宋体" w:eastAsia="宋体" w:hAnsi="宋体" w:cs="宋体" w:hint="eastAsia"/>
          <w:kern w:val="0"/>
          <w:sz w:val="24"/>
          <w:szCs w:val="24"/>
        </w:rPr>
        <w:t>点击考试报名</w:t>
      </w:r>
      <w:r w:rsidR="00EC4101">
        <w:rPr>
          <w:rFonts w:ascii="宋体" w:eastAsia="宋体" w:hAnsi="宋体" w:cs="宋体" w:hint="eastAsia"/>
          <w:kern w:val="0"/>
          <w:sz w:val="24"/>
          <w:szCs w:val="24"/>
        </w:rPr>
        <w:t>系统</w:t>
      </w:r>
      <w:r>
        <w:rPr>
          <w:rFonts w:ascii="宋体" w:eastAsia="宋体" w:hAnsi="宋体" w:cs="宋体" w:hint="eastAsia"/>
          <w:kern w:val="0"/>
          <w:sz w:val="24"/>
          <w:szCs w:val="24"/>
        </w:rPr>
        <w:t>直接进入</w:t>
      </w:r>
      <w:r w:rsidR="00E82EA6">
        <w:rPr>
          <w:rFonts w:hint="eastAsia"/>
        </w:rPr>
        <w:t>全国计算机等级考试报名系统。</w:t>
      </w:r>
    </w:p>
    <w:p w:rsidR="00EC4101" w:rsidRPr="00EC4101" w:rsidRDefault="00EC4101" w:rsidP="00EC410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410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06893" cy="3320374"/>
            <wp:effectExtent l="0" t="0" r="8255" b="0"/>
            <wp:docPr id="9" name="图片 9" descr="C:\Users\lily2015\AppData\Roaming\Tencent\Users\474863103\QQ\WinTemp\RichOle\$`U]S}A83L_B@)`O(`]4S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ly2015\AppData\Roaming\Tencent\Users\474863103\QQ\WinTemp\RichOle\$`U]S}A83L_B@)`O(`]4SX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3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101" w:rsidRPr="005A34E9" w:rsidRDefault="00EC4101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E7A7C" w:rsidRDefault="00455EFE" w:rsidP="000E011B">
      <w:pPr>
        <w:widowControl/>
        <w:rPr>
          <w:rFonts w:ascii="宋体" w:eastAsia="宋体" w:hAnsi="宋体" w:cs="宋体"/>
          <w:kern w:val="0"/>
          <w:sz w:val="30"/>
          <w:szCs w:val="30"/>
        </w:rPr>
      </w:pPr>
      <w:r w:rsidRPr="00455EFE">
        <w:rPr>
          <w:rFonts w:ascii="宋体" w:eastAsia="宋体" w:hAnsi="宋体" w:cs="宋体" w:hint="eastAsia"/>
          <w:kern w:val="0"/>
          <w:sz w:val="30"/>
          <w:szCs w:val="30"/>
        </w:rPr>
        <w:t>2、</w:t>
      </w:r>
      <w:r w:rsidR="00D805FE" w:rsidRPr="00455EFE">
        <w:rPr>
          <w:rFonts w:ascii="宋体" w:eastAsia="宋体" w:hAnsi="宋体" w:cs="宋体" w:hint="eastAsia"/>
          <w:kern w:val="0"/>
          <w:sz w:val="30"/>
          <w:szCs w:val="30"/>
        </w:rPr>
        <w:t>等级考试报名</w:t>
      </w:r>
    </w:p>
    <w:p w:rsidR="000E011B" w:rsidRPr="000E011B" w:rsidRDefault="000E011B" w:rsidP="000E011B">
      <w:r>
        <w:rPr>
          <w:rFonts w:hint="eastAsia"/>
        </w:rPr>
        <w:t>进入考试报名系统后，看到页面如下图所示：</w:t>
      </w:r>
    </w:p>
    <w:p w:rsidR="009A6128" w:rsidRPr="009A6128" w:rsidRDefault="009A6128" w:rsidP="009A61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A612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7235" cy="3891064"/>
            <wp:effectExtent l="0" t="0" r="0" b="0"/>
            <wp:docPr id="11" name="图片 11" descr="E: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无标题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8B" w:rsidRPr="00AF6A8B" w:rsidRDefault="00AF6A8B" w:rsidP="00AF6A8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82EA6" w:rsidRDefault="000E7A7C" w:rsidP="00E82EA6">
      <w:pPr>
        <w:pStyle w:val="a3"/>
      </w:pPr>
      <w:r>
        <w:rPr>
          <w:rFonts w:hint="eastAsia"/>
        </w:rPr>
        <w:lastRenderedPageBreak/>
        <w:t>第一步，按照红字的提示仔细核对本人的信息，</w:t>
      </w:r>
      <w:r w:rsidR="00204ED6">
        <w:rPr>
          <w:rFonts w:hint="eastAsia"/>
        </w:rPr>
        <w:t>特别是姓名、性别、身份证号等字段。如有误，</w:t>
      </w:r>
      <w:r w:rsidR="00E82EA6">
        <w:rPr>
          <w:rFonts w:hint="eastAsia"/>
        </w:rPr>
        <w:t>本科生可持相关证件到教务处学籍科</w:t>
      </w:r>
      <w:r w:rsidR="00204ED6">
        <w:rPr>
          <w:rFonts w:hint="eastAsia"/>
        </w:rPr>
        <w:t>进行</w:t>
      </w:r>
      <w:r w:rsidR="00E82EA6">
        <w:rPr>
          <w:rFonts w:hint="eastAsia"/>
        </w:rPr>
        <w:t>更正，</w:t>
      </w:r>
      <w:r w:rsidR="00204ED6">
        <w:rPr>
          <w:rFonts w:hint="eastAsia"/>
        </w:rPr>
        <w:t>更正完毕</w:t>
      </w:r>
      <w:r w:rsidR="0038511D">
        <w:rPr>
          <w:rFonts w:hint="eastAsia"/>
        </w:rPr>
        <w:t>1</w:t>
      </w:r>
      <w:r w:rsidR="00E82EA6">
        <w:rPr>
          <w:rFonts w:hint="eastAsia"/>
        </w:rPr>
        <w:t>天后再进行网上缴费报名</w:t>
      </w:r>
      <w:r w:rsidR="00204ED6">
        <w:rPr>
          <w:rFonts w:hint="eastAsia"/>
        </w:rPr>
        <w:t>；</w:t>
      </w:r>
      <w:r w:rsidR="00E82EA6">
        <w:rPr>
          <w:rFonts w:hint="eastAsia"/>
        </w:rPr>
        <w:t>研究生可</w:t>
      </w:r>
      <w:r w:rsidR="00204ED6">
        <w:rPr>
          <w:rFonts w:hint="eastAsia"/>
        </w:rPr>
        <w:t>直接</w:t>
      </w:r>
      <w:r w:rsidR="00E82EA6">
        <w:rPr>
          <w:rFonts w:hint="eastAsia"/>
        </w:rPr>
        <w:t>到信息平台</w:t>
      </w:r>
      <w:r w:rsidR="00204ED6">
        <w:rPr>
          <w:rFonts w:hint="eastAsia"/>
        </w:rPr>
        <w:t>进行更正</w:t>
      </w:r>
      <w:r w:rsidR="00E82EA6">
        <w:rPr>
          <w:rFonts w:hint="eastAsia"/>
        </w:rPr>
        <w:t>。</w:t>
      </w:r>
    </w:p>
    <w:p w:rsidR="000E7A7C" w:rsidRPr="00E82EA6" w:rsidRDefault="000E7A7C"/>
    <w:p w:rsidR="00B71B3B" w:rsidRDefault="000E7A7C" w:rsidP="00E82EA6">
      <w:pPr>
        <w:pStyle w:val="a3"/>
      </w:pPr>
      <w:r>
        <w:rPr>
          <w:rFonts w:hint="eastAsia"/>
        </w:rPr>
        <w:t>第二步，考生输入自己的联系电话</w:t>
      </w:r>
      <w:r w:rsidR="009D018C">
        <w:rPr>
          <w:rFonts w:hint="eastAsia"/>
        </w:rPr>
        <w:t>，</w:t>
      </w:r>
      <w:r w:rsidR="00704E56">
        <w:rPr>
          <w:rFonts w:hint="eastAsia"/>
        </w:rPr>
        <w:t>方便有情况</w:t>
      </w:r>
      <w:r w:rsidR="009D018C">
        <w:rPr>
          <w:rFonts w:hint="eastAsia"/>
        </w:rPr>
        <w:t>及时</w:t>
      </w:r>
      <w:r w:rsidR="00704E56">
        <w:rPr>
          <w:rFonts w:hint="eastAsia"/>
        </w:rPr>
        <w:t>联系，不输入不能报名。</w:t>
      </w:r>
      <w:r w:rsidR="00185AB3" w:rsidRPr="00185AB3">
        <w:rPr>
          <w:rFonts w:hint="eastAsia"/>
        </w:rPr>
        <w:t>本科生的联系地址是班级，考生不用输入</w:t>
      </w:r>
      <w:r w:rsidR="009D018C">
        <w:rPr>
          <w:rFonts w:hint="eastAsia"/>
        </w:rPr>
        <w:t>；</w:t>
      </w:r>
      <w:r w:rsidR="00185AB3" w:rsidRPr="00185AB3">
        <w:rPr>
          <w:rFonts w:hint="eastAsia"/>
        </w:rPr>
        <w:t>研究生的联系地址由考生</w:t>
      </w:r>
      <w:r w:rsidR="009D018C">
        <w:rPr>
          <w:rFonts w:hint="eastAsia"/>
        </w:rPr>
        <w:t>自行</w:t>
      </w:r>
      <w:r w:rsidR="00185AB3" w:rsidRPr="00185AB3">
        <w:rPr>
          <w:rFonts w:hint="eastAsia"/>
        </w:rPr>
        <w:t>输入</w:t>
      </w:r>
      <w:r w:rsidR="009D018C">
        <w:rPr>
          <w:rFonts w:hint="eastAsia"/>
        </w:rPr>
        <w:t>，具体可输入“</w:t>
      </w:r>
      <w:r w:rsidR="00185AB3" w:rsidRPr="00185AB3">
        <w:rPr>
          <w:rFonts w:hint="eastAsia"/>
        </w:rPr>
        <w:t>学院</w:t>
      </w:r>
      <w:r w:rsidR="009D018C">
        <w:rPr>
          <w:rFonts w:hint="eastAsia"/>
        </w:rPr>
        <w:t>”</w:t>
      </w:r>
      <w:r w:rsidR="009D018C">
        <w:rPr>
          <w:rFonts w:hint="eastAsia"/>
        </w:rPr>
        <w:t>+</w:t>
      </w:r>
      <w:r w:rsidR="009D018C">
        <w:rPr>
          <w:rFonts w:hint="eastAsia"/>
        </w:rPr>
        <w:t>“</w:t>
      </w:r>
      <w:r w:rsidR="00185AB3" w:rsidRPr="00185AB3">
        <w:rPr>
          <w:rFonts w:hint="eastAsia"/>
        </w:rPr>
        <w:t>班级</w:t>
      </w:r>
      <w:r w:rsidR="009D018C">
        <w:rPr>
          <w:rFonts w:hint="eastAsia"/>
        </w:rPr>
        <w:t>”</w:t>
      </w:r>
      <w:r w:rsidR="00185AB3" w:rsidRPr="00185AB3">
        <w:rPr>
          <w:rFonts w:hint="eastAsia"/>
        </w:rPr>
        <w:t>，字数不要超过</w:t>
      </w:r>
      <w:r w:rsidR="00185AB3" w:rsidRPr="00185AB3">
        <w:rPr>
          <w:rFonts w:hint="eastAsia"/>
        </w:rPr>
        <w:t>16</w:t>
      </w:r>
      <w:r w:rsidR="00185AB3" w:rsidRPr="00185AB3">
        <w:rPr>
          <w:rFonts w:hint="eastAsia"/>
        </w:rPr>
        <w:t>个</w:t>
      </w:r>
      <w:r w:rsidR="009A1F8B">
        <w:rPr>
          <w:rFonts w:hint="eastAsia"/>
        </w:rPr>
        <w:t>，例如考生为</w:t>
      </w:r>
      <w:r w:rsidR="009A1F8B" w:rsidRPr="009A1F8B">
        <w:rPr>
          <w:rFonts w:hint="eastAsia"/>
        </w:rPr>
        <w:t>地球科学与技术学院</w:t>
      </w:r>
      <w:r w:rsidR="00185AB3">
        <w:rPr>
          <w:rFonts w:hint="eastAsia"/>
        </w:rPr>
        <w:t>。</w:t>
      </w:r>
    </w:p>
    <w:p w:rsidR="00185AB3" w:rsidRPr="009A1F8B" w:rsidRDefault="00185AB3" w:rsidP="00E82EA6">
      <w:pPr>
        <w:pStyle w:val="a3"/>
      </w:pPr>
    </w:p>
    <w:p w:rsidR="00E82EA6" w:rsidRDefault="000E7A7C" w:rsidP="00E82EA6">
      <w:pPr>
        <w:pStyle w:val="a3"/>
      </w:pPr>
      <w:r>
        <w:rPr>
          <w:rFonts w:hint="eastAsia"/>
        </w:rPr>
        <w:t>第三步，仔细阅读报名</w:t>
      </w:r>
      <w:r w:rsidR="009D018C">
        <w:rPr>
          <w:rFonts w:hint="eastAsia"/>
        </w:rPr>
        <w:t>通知</w:t>
      </w:r>
      <w:r>
        <w:rPr>
          <w:rFonts w:hint="eastAsia"/>
        </w:rPr>
        <w:t>，然后选择</w:t>
      </w:r>
      <w:r w:rsidR="009D018C">
        <w:rPr>
          <w:rFonts w:hint="eastAsia"/>
        </w:rPr>
        <w:t>相对应的</w:t>
      </w:r>
      <w:r>
        <w:rPr>
          <w:rFonts w:hint="eastAsia"/>
        </w:rPr>
        <w:t>考试</w:t>
      </w:r>
      <w:r w:rsidR="009D018C">
        <w:rPr>
          <w:rFonts w:hint="eastAsia"/>
        </w:rPr>
        <w:t>科</w:t>
      </w:r>
      <w:r>
        <w:rPr>
          <w:rFonts w:hint="eastAsia"/>
        </w:rPr>
        <w:t>目进行报名。</w:t>
      </w:r>
      <w:r w:rsidR="00E82EA6">
        <w:rPr>
          <w:rFonts w:hint="eastAsia"/>
        </w:rPr>
        <w:t>几个级别可同时报名，但每个级别限制报一个科目。</w:t>
      </w:r>
      <w:bookmarkStart w:id="0" w:name="_GoBack"/>
      <w:bookmarkEnd w:id="0"/>
    </w:p>
    <w:p w:rsidR="00B71B3B" w:rsidRDefault="00B71B3B"/>
    <w:p w:rsidR="00E82EA6" w:rsidRDefault="000E7A7C">
      <w:pPr>
        <w:rPr>
          <w:kern w:val="0"/>
        </w:rPr>
      </w:pPr>
      <w:r>
        <w:rPr>
          <w:rFonts w:hint="eastAsia"/>
        </w:rPr>
        <w:t>第四步，关于照片</w:t>
      </w:r>
      <w:r w:rsidR="002B44A8">
        <w:rPr>
          <w:rFonts w:hint="eastAsia"/>
        </w:rPr>
        <w:t>。如果考生身份是本科生，则直接出现考生的照片，无需上传。如果是研究生，则需要本人上传。上传的时候注意，将鼠标放到如图所示的浏览处，则出现上传照片的格式要求</w:t>
      </w:r>
      <w:r w:rsidR="009D018C">
        <w:rPr>
          <w:rFonts w:hint="eastAsia"/>
        </w:rPr>
        <w:t>（如下图所示）</w:t>
      </w:r>
      <w:r w:rsidR="002B44A8">
        <w:rPr>
          <w:rFonts w:hint="eastAsia"/>
        </w:rPr>
        <w:t>，请仔细阅读，按要求上传。</w:t>
      </w:r>
      <w:r w:rsidR="00E82EA6">
        <w:rPr>
          <w:rFonts w:hint="eastAsia"/>
          <w:kern w:val="0"/>
        </w:rPr>
        <w:t>（注意本科生有照片的不能覆盖，没有</w:t>
      </w:r>
      <w:r w:rsidR="009D018C">
        <w:rPr>
          <w:rFonts w:hint="eastAsia"/>
          <w:kern w:val="0"/>
        </w:rPr>
        <w:t>照片的本科生可到学院教学办公室将电子照片上传至教务系统，</w:t>
      </w:r>
      <w:r w:rsidR="0038511D">
        <w:rPr>
          <w:rFonts w:hint="eastAsia"/>
          <w:kern w:val="0"/>
        </w:rPr>
        <w:t>1</w:t>
      </w:r>
      <w:r w:rsidR="009D018C">
        <w:rPr>
          <w:rFonts w:hint="eastAsia"/>
          <w:kern w:val="0"/>
        </w:rPr>
        <w:t>天后再</w:t>
      </w:r>
      <w:r w:rsidR="00E82EA6">
        <w:rPr>
          <w:rFonts w:hint="eastAsia"/>
          <w:kern w:val="0"/>
        </w:rPr>
        <w:t>进行报名。）</w:t>
      </w:r>
    </w:p>
    <w:p w:rsidR="002B44A8" w:rsidRPr="002B44A8" w:rsidRDefault="002B44A8" w:rsidP="002B44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B44A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52936" cy="4581714"/>
            <wp:effectExtent l="0" t="0" r="5080" b="9525"/>
            <wp:docPr id="12" name="图片 12" descr="C:\Users\lily2015\AppData\Roaming\Tencent\Users\474863103\QQ\WinTemp\RichOle\%4TK1{HTP_24S%YT]T7)2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y2015\AppData\Roaming\Tencent\Users\474863103\QQ\WinTemp\RichOle\%4TK1{HTP_24S%YT]T7)2U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23" cy="45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A8" w:rsidRDefault="002B44A8"/>
    <w:p w:rsidR="002B44A8" w:rsidRDefault="002B44A8">
      <w:r>
        <w:rPr>
          <w:rFonts w:hint="eastAsia"/>
        </w:rPr>
        <w:t>第五步，在选择了报名科目后，点击报名出现确认信息，点确认进入</w:t>
      </w:r>
      <w:proofErr w:type="gramStart"/>
      <w:r>
        <w:rPr>
          <w:rFonts w:hint="eastAsia"/>
        </w:rPr>
        <w:t>一卡通扣费界面</w:t>
      </w:r>
      <w:proofErr w:type="gramEnd"/>
    </w:p>
    <w:p w:rsidR="009D018C" w:rsidRPr="00D805FE" w:rsidRDefault="009D018C">
      <w:pPr>
        <w:rPr>
          <w:color w:val="FF0000"/>
        </w:rPr>
      </w:pPr>
      <w:r>
        <w:rPr>
          <w:rFonts w:hint="eastAsia"/>
        </w:rPr>
        <w:t>。</w:t>
      </w:r>
    </w:p>
    <w:p w:rsidR="00BA4A5B" w:rsidRPr="00BA4A5B" w:rsidRDefault="0038511D" w:rsidP="00BA4A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17412" cy="352789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826" cy="352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4A8" w:rsidRPr="002B44A8" w:rsidRDefault="002B44A8" w:rsidP="002B44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B44A8" w:rsidRPr="000E011B" w:rsidRDefault="002B44A8">
      <w:pPr>
        <w:rPr>
          <w:color w:val="FF0000"/>
        </w:rPr>
      </w:pPr>
      <w:r>
        <w:rPr>
          <w:rFonts w:hint="eastAsia"/>
        </w:rPr>
        <w:t>第六步，</w:t>
      </w:r>
      <w:proofErr w:type="gramStart"/>
      <w:r w:rsidR="00A96C5F">
        <w:rPr>
          <w:rFonts w:hint="eastAsia"/>
        </w:rPr>
        <w:t>一</w:t>
      </w:r>
      <w:proofErr w:type="gramEnd"/>
      <w:r w:rsidR="00A96C5F">
        <w:rPr>
          <w:rFonts w:hint="eastAsia"/>
        </w:rPr>
        <w:t>卡通界面可以用校园卡账号</w:t>
      </w:r>
      <w:r w:rsidR="00F32102">
        <w:rPr>
          <w:rFonts w:hint="eastAsia"/>
        </w:rPr>
        <w:t>或</w:t>
      </w:r>
      <w:r w:rsidR="00A96C5F">
        <w:rPr>
          <w:rFonts w:hint="eastAsia"/>
        </w:rPr>
        <w:t>学工号</w:t>
      </w:r>
      <w:r w:rsidR="001B787E">
        <w:rPr>
          <w:rFonts w:hint="eastAsia"/>
        </w:rPr>
        <w:t>（学生即学号）</w:t>
      </w:r>
      <w:r w:rsidR="00A96C5F">
        <w:rPr>
          <w:rFonts w:hint="eastAsia"/>
        </w:rPr>
        <w:t>两种方式登录</w:t>
      </w:r>
      <w:r w:rsidR="00F32102">
        <w:rPr>
          <w:rFonts w:hint="eastAsia"/>
        </w:rPr>
        <w:t>（</w:t>
      </w:r>
      <w:r w:rsidR="00F32102" w:rsidRPr="00D805FE">
        <w:rPr>
          <w:rFonts w:hint="eastAsia"/>
          <w:color w:val="FF0000"/>
        </w:rPr>
        <w:t>2013</w:t>
      </w:r>
      <w:r w:rsidR="00F32102" w:rsidRPr="00D805FE">
        <w:rPr>
          <w:rFonts w:hint="eastAsia"/>
          <w:color w:val="FF0000"/>
        </w:rPr>
        <w:t>级新生只能用</w:t>
      </w:r>
      <w:proofErr w:type="gramStart"/>
      <w:r w:rsidR="00F32102" w:rsidRPr="00D805FE">
        <w:rPr>
          <w:rFonts w:hint="eastAsia"/>
          <w:color w:val="FF0000"/>
        </w:rPr>
        <w:t>学工号</w:t>
      </w:r>
      <w:proofErr w:type="gramEnd"/>
      <w:r w:rsidR="00F32102" w:rsidRPr="00D805FE">
        <w:rPr>
          <w:rFonts w:hint="eastAsia"/>
          <w:color w:val="FF0000"/>
        </w:rPr>
        <w:t>方式登录</w:t>
      </w:r>
      <w:r w:rsidR="00F32102">
        <w:rPr>
          <w:rFonts w:hint="eastAsia"/>
        </w:rPr>
        <w:t>）</w:t>
      </w:r>
      <w:r w:rsidR="00A96C5F">
        <w:rPr>
          <w:rFonts w:hint="eastAsia"/>
        </w:rPr>
        <w:t>，登录后按照流程缴费。</w:t>
      </w:r>
      <w:r w:rsidR="00D805FE" w:rsidRPr="00D805FE">
        <w:rPr>
          <w:rFonts w:hint="eastAsia"/>
          <w:color w:val="FF0000"/>
        </w:rPr>
        <w:t>（特别注意：缴费成功后报名才正式成功，一旦报名成功后，所有信息将不能再进行修改）</w:t>
      </w:r>
    </w:p>
    <w:p w:rsidR="00A96C5F" w:rsidRDefault="00A96C5F" w:rsidP="00A96C5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6C5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06598" cy="4131013"/>
            <wp:effectExtent l="0" t="0" r="8890" b="3175"/>
            <wp:docPr id="15" name="图片 15" descr="C:\Users\lily2015\AppData\Roaming\Tencent\Users\474863103\QQ\WinTemp\RichOle\PC%)[BC5{IZ4~DY4H@R6M$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ly2015\AppData\Roaming\Tencent\Users\474863103\QQ\WinTemp\RichOle\PC%)[BC5{IZ4~DY4H@R6M$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13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5F" w:rsidRPr="00A96C5F" w:rsidRDefault="00A96C5F" w:rsidP="00A96C5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第七步，在缴费结束后，重新登陆考试报名系统，</w:t>
      </w:r>
      <w:r w:rsidR="00D805FE">
        <w:rPr>
          <w:rFonts w:ascii="宋体" w:eastAsia="宋体" w:hAnsi="宋体" w:cs="宋体" w:hint="eastAsia"/>
          <w:kern w:val="0"/>
          <w:sz w:val="24"/>
          <w:szCs w:val="24"/>
        </w:rPr>
        <w:t>检查并</w:t>
      </w:r>
      <w:r>
        <w:rPr>
          <w:rFonts w:ascii="宋体" w:eastAsia="宋体" w:hAnsi="宋体" w:cs="宋体" w:hint="eastAsia"/>
          <w:kern w:val="0"/>
          <w:sz w:val="24"/>
          <w:szCs w:val="24"/>
        </w:rPr>
        <w:t>确认已报名的</w:t>
      </w:r>
      <w:r w:rsidR="00D805FE">
        <w:rPr>
          <w:rFonts w:ascii="宋体" w:eastAsia="宋体" w:hAnsi="宋体" w:cs="宋体" w:hint="eastAsia"/>
          <w:kern w:val="0"/>
          <w:sz w:val="24"/>
          <w:szCs w:val="24"/>
        </w:rPr>
        <w:t>相关</w:t>
      </w:r>
      <w:r>
        <w:rPr>
          <w:rFonts w:ascii="宋体" w:eastAsia="宋体" w:hAnsi="宋体" w:cs="宋体" w:hint="eastAsia"/>
          <w:kern w:val="0"/>
          <w:sz w:val="24"/>
          <w:szCs w:val="24"/>
        </w:rPr>
        <w:t>信息都正确，</w:t>
      </w:r>
      <w:r w:rsidR="00D805FE" w:rsidRPr="00D805FE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并牢记系统生成的报名号</w:t>
      </w:r>
      <w:r w:rsidR="00D805FE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>
        <w:rPr>
          <w:rFonts w:ascii="宋体" w:eastAsia="宋体" w:hAnsi="宋体" w:cs="宋体" w:hint="eastAsia"/>
          <w:kern w:val="0"/>
          <w:sz w:val="24"/>
          <w:szCs w:val="24"/>
        </w:rPr>
        <w:t>报名结束</w:t>
      </w:r>
      <w:r w:rsidR="00D805FE">
        <w:rPr>
          <w:rFonts w:ascii="宋体" w:eastAsia="宋体" w:hAnsi="宋体" w:cs="宋体" w:hint="eastAsia"/>
          <w:kern w:val="0"/>
          <w:sz w:val="24"/>
          <w:szCs w:val="24"/>
        </w:rPr>
        <w:t>（报考等级成功后示例如下图所示）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A96C5F" w:rsidRPr="00A96C5F" w:rsidRDefault="00A96C5F" w:rsidP="00A96C5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96C5F" w:rsidRDefault="0038511D">
      <w:r>
        <w:rPr>
          <w:noProof/>
        </w:rPr>
        <w:drawing>
          <wp:inline distT="0" distB="0" distL="0" distR="0">
            <wp:extent cx="5412562" cy="461739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205" cy="46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C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B14" w:rsidRDefault="00B91B14" w:rsidP="001B787E">
      <w:r>
        <w:separator/>
      </w:r>
    </w:p>
  </w:endnote>
  <w:endnote w:type="continuationSeparator" w:id="0">
    <w:p w:rsidR="00B91B14" w:rsidRDefault="00B91B14" w:rsidP="001B7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B14" w:rsidRDefault="00B91B14" w:rsidP="001B787E">
      <w:r>
        <w:separator/>
      </w:r>
    </w:p>
  </w:footnote>
  <w:footnote w:type="continuationSeparator" w:id="0">
    <w:p w:rsidR="00B91B14" w:rsidRDefault="00B91B14" w:rsidP="001B78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71440"/>
    <w:multiLevelType w:val="hybridMultilevel"/>
    <w:tmpl w:val="F5BE0676"/>
    <w:lvl w:ilvl="0" w:tplc="E206A7B2">
      <w:start w:val="1"/>
      <w:numFmt w:val="decimal"/>
      <w:lvlText w:val="%1、"/>
      <w:lvlJc w:val="left"/>
      <w:pPr>
        <w:ind w:left="1636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4E9"/>
    <w:rsid w:val="000E011B"/>
    <w:rsid w:val="000E4D46"/>
    <w:rsid w:val="000E7A7C"/>
    <w:rsid w:val="00185AB3"/>
    <w:rsid w:val="001B787E"/>
    <w:rsid w:val="00204ED6"/>
    <w:rsid w:val="002A66FB"/>
    <w:rsid w:val="002B44A8"/>
    <w:rsid w:val="002F51D8"/>
    <w:rsid w:val="00330C09"/>
    <w:rsid w:val="0038511D"/>
    <w:rsid w:val="00437ACF"/>
    <w:rsid w:val="00455EFE"/>
    <w:rsid w:val="005A34E9"/>
    <w:rsid w:val="005C6D43"/>
    <w:rsid w:val="00666569"/>
    <w:rsid w:val="00666685"/>
    <w:rsid w:val="00686237"/>
    <w:rsid w:val="006B37BA"/>
    <w:rsid w:val="00704E56"/>
    <w:rsid w:val="007B1581"/>
    <w:rsid w:val="008668E6"/>
    <w:rsid w:val="009040ED"/>
    <w:rsid w:val="00950815"/>
    <w:rsid w:val="009A1F8B"/>
    <w:rsid w:val="009A6128"/>
    <w:rsid w:val="009D018C"/>
    <w:rsid w:val="00A86A3C"/>
    <w:rsid w:val="00A96C5F"/>
    <w:rsid w:val="00AF6A8B"/>
    <w:rsid w:val="00B71B3B"/>
    <w:rsid w:val="00B91B14"/>
    <w:rsid w:val="00BA4A5B"/>
    <w:rsid w:val="00C77F65"/>
    <w:rsid w:val="00CF48F2"/>
    <w:rsid w:val="00D126AE"/>
    <w:rsid w:val="00D24989"/>
    <w:rsid w:val="00D805FE"/>
    <w:rsid w:val="00E82EA6"/>
    <w:rsid w:val="00EC4101"/>
    <w:rsid w:val="00F3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rsid w:val="00E82EA6"/>
    <w:pPr>
      <w:jc w:val="left"/>
    </w:pPr>
  </w:style>
  <w:style w:type="character" w:customStyle="1" w:styleId="Char">
    <w:name w:val="批注文字 Char"/>
    <w:basedOn w:val="a0"/>
    <w:link w:val="a3"/>
    <w:uiPriority w:val="99"/>
    <w:rsid w:val="00E82EA6"/>
  </w:style>
  <w:style w:type="paragraph" w:styleId="a4">
    <w:name w:val="Balloon Text"/>
    <w:basedOn w:val="a"/>
    <w:link w:val="Char0"/>
    <w:uiPriority w:val="99"/>
    <w:semiHidden/>
    <w:unhideWhenUsed/>
    <w:rsid w:val="00D126AE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126AE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B78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1B787E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1B78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1B787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rsid w:val="00E82EA6"/>
    <w:pPr>
      <w:jc w:val="left"/>
    </w:pPr>
  </w:style>
  <w:style w:type="character" w:customStyle="1" w:styleId="Char">
    <w:name w:val="批注文字 Char"/>
    <w:basedOn w:val="a0"/>
    <w:link w:val="a3"/>
    <w:uiPriority w:val="99"/>
    <w:rsid w:val="00E82EA6"/>
  </w:style>
  <w:style w:type="paragraph" w:styleId="a4">
    <w:name w:val="Balloon Text"/>
    <w:basedOn w:val="a"/>
    <w:link w:val="Char0"/>
    <w:uiPriority w:val="99"/>
    <w:semiHidden/>
    <w:unhideWhenUsed/>
    <w:rsid w:val="00D126AE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126AE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B78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1B787E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1B78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1B78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7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6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7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1723</TotalTime>
  <Pages>7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李莉</dc:creator>
  <cp:keywords/>
  <dc:description/>
  <cp:lastModifiedBy>zhangxw</cp:lastModifiedBy>
  <cp:revision>32</cp:revision>
  <dcterms:created xsi:type="dcterms:W3CDTF">2013-12-05T00:34:00Z</dcterms:created>
  <dcterms:modified xsi:type="dcterms:W3CDTF">2013-12-17T01:29:00Z</dcterms:modified>
</cp:coreProperties>
</file>